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F5484A" w:rsidRDefault="004D5C7D" w:rsidP="00F5484A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F5484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>Nazwa  szkoły podstawowej 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F5484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>Adres szkoły podstawowej 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F5484A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F5484A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Oświadczam, że znane mi są czynniki ryzyka COVID-19 zarówno u dziecka, jego rodziców lub opiekunów,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br/>
              <w:t>jak i innych domowników oraz przyjmuję pełną odpowiedzialność za podjętą decyzję związaną z 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udziałem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 dziecka 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 zajęcia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jak i dowożeniem dziecka do przedszkola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szkoły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945AA8">
        <w:trPr>
          <w:trHeight w:val="45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F5484A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dziecka </w:t>
            </w:r>
            <w:r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do przedszkola zgodnie </w:t>
            </w:r>
            <w:r w:rsidR="008A4FAB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br/>
              <w:t>z wytycznymi MEN, tj. j</w:t>
            </w:r>
            <w:r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estem pracownikiem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 w:rsidRPr="00F5484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F5484A">
        <w:trPr>
          <w:trHeight w:val="393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F5484A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484A">
              <w:rPr>
                <w:rFonts w:ascii="Arial" w:hAnsi="Arial" w:cs="Arial"/>
                <w:b/>
                <w:sz w:val="18"/>
                <w:szCs w:val="18"/>
              </w:rPr>
              <w:t>Oświad</w:t>
            </w:r>
            <w:r w:rsidR="002B1B98" w:rsidRPr="00F5484A">
              <w:rPr>
                <w:rFonts w:ascii="Arial" w:hAnsi="Arial" w:cs="Arial"/>
                <w:b/>
                <w:sz w:val="18"/>
                <w:szCs w:val="18"/>
              </w:rPr>
              <w:t>czam, że jestem osobą pracującą.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1B55" w:rsidRPr="00F5484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115B8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nformacj</w:t>
            </w:r>
            <w:r w:rsidR="005E27A0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ę</w:t>
            </w:r>
            <w:r w:rsidR="009115B8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o zatrudnieniu dokumentuję zaświadczeniem od pracodawcy</w:t>
            </w:r>
            <w:r w:rsidR="0058504D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="009115B8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Pr="00146794" w:rsidRDefault="009115B8" w:rsidP="00945AA8">
            <w:pPr>
              <w:pStyle w:val="Bezodstpw"/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Pr="00D1486A" w:rsidRDefault="009115B8" w:rsidP="00F5484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F5484A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nie przebywam na urlopie macierzyńskim, rodzicielskim, wychowawczym oraz nie pobieram zasiłku opiekuńczego</w:t>
            </w:r>
            <w:r w:rsidR="00146794" w:rsidRPr="00F5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F5484A">
        <w:trPr>
          <w:trHeight w:val="30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5824" w:rsidRPr="00F5484A" w:rsidRDefault="00D32E5E" w:rsidP="00D32E5E">
      <w:pPr>
        <w:pStyle w:val="Bezodstpw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F5484A">
        <w:rPr>
          <w:rFonts w:ascii="Arial" w:hAnsi="Arial" w:cs="Arial"/>
          <w:b/>
          <w:sz w:val="18"/>
          <w:szCs w:val="18"/>
          <w:shd w:val="clear" w:color="auto" w:fill="FFFFFF"/>
        </w:rPr>
        <w:t xml:space="preserve">Deklaruję, przyprowadzanie dziecka do placówki oraz odbiór dziecka w następujących godzinach </w:t>
      </w:r>
    </w:p>
    <w:p w:rsidR="00512865" w:rsidRPr="00F5484A" w:rsidRDefault="005E27A0" w:rsidP="00F5484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5484A">
        <w:rPr>
          <w:rFonts w:ascii="Arial" w:hAnsi="Arial" w:cs="Arial"/>
          <w:sz w:val="18"/>
          <w:szCs w:val="18"/>
          <w:shd w:val="clear" w:color="auto" w:fill="FFFFFF"/>
        </w:rPr>
        <w:t>/ można wybrać maksymalnie 4 tygodnie/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F5484A">
        <w:trPr>
          <w:trHeight w:val="5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 w:rsidP="002D3918"/>
    <w:sectPr w:rsidR="00970DB7" w:rsidSect="002D391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194F94"/>
    <w:rsid w:val="0029533D"/>
    <w:rsid w:val="002B1B98"/>
    <w:rsid w:val="002D391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45AA8"/>
    <w:rsid w:val="00952749"/>
    <w:rsid w:val="00970D15"/>
    <w:rsid w:val="00970DB7"/>
    <w:rsid w:val="009B4032"/>
    <w:rsid w:val="009C3BB0"/>
    <w:rsid w:val="00AC754A"/>
    <w:rsid w:val="00B84A5B"/>
    <w:rsid w:val="00B90793"/>
    <w:rsid w:val="00C708D4"/>
    <w:rsid w:val="00C77DB6"/>
    <w:rsid w:val="00D32E5E"/>
    <w:rsid w:val="00D76B5D"/>
    <w:rsid w:val="00DC1B55"/>
    <w:rsid w:val="00DE581F"/>
    <w:rsid w:val="00E9726F"/>
    <w:rsid w:val="00F51BA2"/>
    <w:rsid w:val="00F5484A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55DD-A90A-489E-A7BA-D7395873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Barbara</cp:lastModifiedBy>
  <cp:revision>2</cp:revision>
  <cp:lastPrinted>2020-06-01T10:48:00Z</cp:lastPrinted>
  <dcterms:created xsi:type="dcterms:W3CDTF">2020-06-01T11:38:00Z</dcterms:created>
  <dcterms:modified xsi:type="dcterms:W3CDTF">2020-06-01T11:38:00Z</dcterms:modified>
</cp:coreProperties>
</file>